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39" w:rsidRDefault="004E18B8">
      <w:pPr>
        <w:rPr>
          <w:b/>
          <w:sz w:val="24"/>
        </w:rPr>
      </w:pPr>
      <w:r w:rsidRPr="00AB71CC">
        <w:rPr>
          <w:b/>
          <w:sz w:val="24"/>
        </w:rPr>
        <w:t>Markeds</w:t>
      </w:r>
      <w:r w:rsidR="00BB23CA">
        <w:rPr>
          <w:b/>
          <w:sz w:val="24"/>
        </w:rPr>
        <w:t>øvelse</w:t>
      </w:r>
    </w:p>
    <w:p w:rsidR="00095100" w:rsidRPr="00CE0D7C" w:rsidRDefault="00095100">
      <w:r>
        <w:t>Øvelsen demonstrerer</w:t>
      </w:r>
      <w:r>
        <w:t xml:space="preserve"> brug af distribueret bogføring til at dele information og modvirke snyd</w:t>
      </w:r>
      <w:r>
        <w:t>.</w:t>
      </w:r>
    </w:p>
    <w:p w:rsidR="00AB71CC" w:rsidRDefault="00AB71CC" w:rsidP="00AB71CC">
      <w:r>
        <w:t>Der er 4 personer i en landsby, hver med sin ekspertise. Disse aktører handler med hinanden og vil gerne holde styr på deres handler. Alle transaktioner skal bogføres dagligt. Listen af transaktioner kopieres til de andre aktører, så alle hver dag får en udførlig oversigt over samtlige transaktioner.</w:t>
      </w:r>
    </w:p>
    <w:p w:rsidR="00AB71CC" w:rsidRPr="00AB71CC" w:rsidRDefault="00AB71CC">
      <w:pPr>
        <w:rPr>
          <w:b/>
        </w:rPr>
      </w:pPr>
      <w:proofErr w:type="spellStart"/>
      <w:r w:rsidRPr="00AB71CC">
        <w:rPr>
          <w:b/>
        </w:rPr>
        <w:t>Personaer</w:t>
      </w:r>
      <w:proofErr w:type="spellEnd"/>
      <w:r w:rsidRPr="00AB71CC">
        <w:rPr>
          <w:b/>
        </w:rPr>
        <w:t>:</w:t>
      </w:r>
    </w:p>
    <w:p w:rsidR="004E18B8" w:rsidRDefault="004E18B8" w:rsidP="00AB71CC">
      <w:pPr>
        <w:pStyle w:val="Listeafsnit"/>
        <w:numPr>
          <w:ilvl w:val="0"/>
          <w:numId w:val="6"/>
        </w:numPr>
      </w:pPr>
      <w:r>
        <w:t>Alice er gartner og dyrker en masse frugt og grønt, hendes mand Bob er slagter.</w:t>
      </w:r>
    </w:p>
    <w:p w:rsidR="004E18B8" w:rsidRDefault="004E18B8" w:rsidP="00AB71CC">
      <w:pPr>
        <w:pStyle w:val="Listeafsnit"/>
        <w:numPr>
          <w:ilvl w:val="0"/>
          <w:numId w:val="6"/>
        </w:numPr>
      </w:pPr>
      <w:r>
        <w:t>Josefine er landmand og opdrætter køer (til mælk og kød).</w:t>
      </w:r>
    </w:p>
    <w:p w:rsidR="004E18B8" w:rsidRDefault="004E18B8" w:rsidP="00AB71CC">
      <w:pPr>
        <w:pStyle w:val="Listeafsnit"/>
        <w:numPr>
          <w:ilvl w:val="0"/>
          <w:numId w:val="6"/>
        </w:numPr>
      </w:pPr>
      <w:r>
        <w:t>Andy er kræmmer, han køber og sælger, hvad han kan på marke</w:t>
      </w:r>
      <w:r w:rsidR="0050533D">
        <w:t>det.</w:t>
      </w:r>
    </w:p>
    <w:p w:rsidR="004E18B8" w:rsidRPr="00AB71CC" w:rsidRDefault="004E18B8">
      <w:pPr>
        <w:rPr>
          <w:b/>
        </w:rPr>
      </w:pPr>
      <w:r w:rsidRPr="00AB71CC">
        <w:rPr>
          <w:b/>
        </w:rPr>
        <w:t>Scenari</w:t>
      </w:r>
      <w:r w:rsidR="00AB71CC" w:rsidRPr="00AB71CC">
        <w:rPr>
          <w:b/>
        </w:rPr>
        <w:t>er</w:t>
      </w:r>
      <w:r w:rsidRPr="00AB71CC">
        <w:rPr>
          <w:b/>
        </w:rPr>
        <w:t>:</w:t>
      </w:r>
    </w:p>
    <w:p w:rsidR="004E18B8" w:rsidRDefault="0050533D">
      <w:r>
        <w:t>Dag 1:</w:t>
      </w:r>
    </w:p>
    <w:p w:rsidR="0050533D" w:rsidRDefault="0050533D">
      <w:r>
        <w:t>Alice sælger en kasse tomater til Andy og køber en pakke salatfrø. Hun køber også en ko af Josefine., koen giver hun til sin mand Bob.</w:t>
      </w:r>
    </w:p>
    <w:p w:rsidR="0050533D" w:rsidRDefault="0050533D">
      <w:r>
        <w:t>Josefine køber en halv kasse tomater af Andy.</w:t>
      </w:r>
    </w:p>
    <w:p w:rsidR="0050533D" w:rsidRDefault="0050533D">
      <w:r>
        <w:t>Dag 2:</w:t>
      </w:r>
    </w:p>
    <w:p w:rsidR="0050533D" w:rsidRDefault="0050533D">
      <w:r>
        <w:t>Bob sælger 3 stykker kød til Andy.</w:t>
      </w:r>
    </w:p>
    <w:p w:rsidR="0050533D" w:rsidRDefault="0050533D">
      <w:r>
        <w:t>Josefine køber et stykke kød af Andy.</w:t>
      </w:r>
    </w:p>
    <w:p w:rsidR="004E18B8" w:rsidRPr="00AB71CC" w:rsidRDefault="004E18B8">
      <w:pPr>
        <w:rPr>
          <w:b/>
        </w:rPr>
      </w:pPr>
      <w:r w:rsidRPr="00AB71CC">
        <w:rPr>
          <w:b/>
        </w:rPr>
        <w:t>Det bogføres således:</w:t>
      </w:r>
    </w:p>
    <w:tbl>
      <w:tblPr>
        <w:tblStyle w:val="Tabel-Gitter"/>
        <w:tblpPr w:leftFromText="142" w:rightFromText="142" w:vertAnchor="text" w:tblpY="1"/>
        <w:tblOverlap w:val="never"/>
        <w:tblW w:w="0" w:type="auto"/>
        <w:tblLook w:val="04A0" w:firstRow="1" w:lastRow="0" w:firstColumn="1" w:lastColumn="0" w:noHBand="0" w:noVBand="1"/>
      </w:tblPr>
      <w:tblGrid>
        <w:gridCol w:w="1271"/>
        <w:gridCol w:w="1701"/>
      </w:tblGrid>
      <w:tr w:rsidR="00DE1936" w:rsidTr="00C643E9">
        <w:trPr>
          <w:trHeight w:val="252"/>
        </w:trPr>
        <w:tc>
          <w:tcPr>
            <w:tcW w:w="1271" w:type="dxa"/>
          </w:tcPr>
          <w:p w:rsidR="00DE1936" w:rsidRDefault="00DE1936" w:rsidP="00DE1936">
            <w:bookmarkStart w:id="0" w:name="_Hlk526926416"/>
            <w:r>
              <w:t>Alice Dag 1</w:t>
            </w:r>
          </w:p>
        </w:tc>
        <w:tc>
          <w:tcPr>
            <w:tcW w:w="1701" w:type="dxa"/>
          </w:tcPr>
          <w:p w:rsidR="00DE1936" w:rsidRPr="00E12C5E" w:rsidRDefault="00DE1936" w:rsidP="00DE1936">
            <w:r w:rsidRPr="00E12C5E">
              <w:t>Solgt 1 kasse tomater til Andy</w:t>
            </w:r>
          </w:p>
        </w:tc>
      </w:tr>
      <w:tr w:rsidR="00DE1936" w:rsidTr="00C643E9">
        <w:trPr>
          <w:trHeight w:val="252"/>
        </w:trPr>
        <w:tc>
          <w:tcPr>
            <w:tcW w:w="1271" w:type="dxa"/>
          </w:tcPr>
          <w:p w:rsidR="00DE1936" w:rsidRDefault="00DE1936" w:rsidP="00DE1936"/>
        </w:tc>
        <w:tc>
          <w:tcPr>
            <w:tcW w:w="1701" w:type="dxa"/>
          </w:tcPr>
          <w:p w:rsidR="00DE1936" w:rsidRPr="00E12C5E" w:rsidRDefault="00DE1936" w:rsidP="00DE1936">
            <w:r w:rsidRPr="00E12C5E">
              <w:t>Købt en pakke salatfrø af Andy</w:t>
            </w:r>
          </w:p>
        </w:tc>
      </w:tr>
      <w:tr w:rsidR="00DE1936" w:rsidTr="00C643E9">
        <w:trPr>
          <w:trHeight w:val="252"/>
        </w:trPr>
        <w:tc>
          <w:tcPr>
            <w:tcW w:w="1271" w:type="dxa"/>
          </w:tcPr>
          <w:p w:rsidR="00DE1936" w:rsidRDefault="00DE1936" w:rsidP="00DE1936"/>
        </w:tc>
        <w:tc>
          <w:tcPr>
            <w:tcW w:w="1701" w:type="dxa"/>
          </w:tcPr>
          <w:p w:rsidR="00DE1936" w:rsidRDefault="00DE1936" w:rsidP="00DE1936">
            <w:r w:rsidRPr="00E12C5E">
              <w:t>Købt en ko af Josefine</w:t>
            </w:r>
          </w:p>
        </w:tc>
      </w:tr>
    </w:tbl>
    <w:tbl>
      <w:tblPr>
        <w:tblStyle w:val="Tabel-Gitter1"/>
        <w:tblpPr w:leftFromText="142" w:rightFromText="142" w:vertAnchor="text" w:horzAnchor="page" w:tblpX="3901" w:tblpY="30"/>
        <w:tblW w:w="0" w:type="auto"/>
        <w:tblLook w:val="04A0" w:firstRow="1" w:lastRow="0" w:firstColumn="1" w:lastColumn="0" w:noHBand="0" w:noVBand="1"/>
      </w:tblPr>
      <w:tblGrid>
        <w:gridCol w:w="1555"/>
        <w:gridCol w:w="1559"/>
      </w:tblGrid>
      <w:tr w:rsidR="00C643E9" w:rsidRPr="00DE1936" w:rsidTr="00C643E9">
        <w:trPr>
          <w:trHeight w:val="252"/>
        </w:trPr>
        <w:tc>
          <w:tcPr>
            <w:tcW w:w="1555" w:type="dxa"/>
          </w:tcPr>
          <w:bookmarkEnd w:id="0"/>
          <w:p w:rsidR="00C643E9" w:rsidRPr="00DE1936" w:rsidRDefault="00C643E9" w:rsidP="00C643E9">
            <w:r>
              <w:t>Josefine</w:t>
            </w:r>
            <w:r w:rsidRPr="00DE1936">
              <w:t xml:space="preserve"> Dag 1</w:t>
            </w:r>
          </w:p>
        </w:tc>
        <w:tc>
          <w:tcPr>
            <w:tcW w:w="1559" w:type="dxa"/>
          </w:tcPr>
          <w:p w:rsidR="00C643E9" w:rsidRPr="00DE1936" w:rsidRDefault="00C643E9" w:rsidP="00C643E9">
            <w:r>
              <w:t>Solgt en ko til Alice</w:t>
            </w:r>
          </w:p>
        </w:tc>
      </w:tr>
      <w:tr w:rsidR="00C643E9" w:rsidRPr="00DE1936" w:rsidTr="00C643E9">
        <w:trPr>
          <w:trHeight w:val="252"/>
        </w:trPr>
        <w:tc>
          <w:tcPr>
            <w:tcW w:w="1555" w:type="dxa"/>
          </w:tcPr>
          <w:p w:rsidR="00C643E9" w:rsidRPr="00DE1936" w:rsidRDefault="00C643E9" w:rsidP="00C643E9"/>
        </w:tc>
        <w:tc>
          <w:tcPr>
            <w:tcW w:w="1559" w:type="dxa"/>
          </w:tcPr>
          <w:p w:rsidR="00C643E9" w:rsidRPr="00DE1936" w:rsidRDefault="00C643E9" w:rsidP="00C643E9">
            <w:r>
              <w:t>Købt en halv kasse tomater af Andy</w:t>
            </w:r>
          </w:p>
        </w:tc>
      </w:tr>
    </w:tbl>
    <w:tbl>
      <w:tblPr>
        <w:tblStyle w:val="Tabel-Gitter"/>
        <w:tblpPr w:leftFromText="141" w:rightFromText="141" w:vertAnchor="text" w:horzAnchor="page" w:tblpX="7381" w:tblpY="50"/>
        <w:tblOverlap w:val="never"/>
        <w:tblW w:w="0" w:type="auto"/>
        <w:tblLook w:val="04A0" w:firstRow="1" w:lastRow="0" w:firstColumn="1" w:lastColumn="0" w:noHBand="0" w:noVBand="1"/>
      </w:tblPr>
      <w:tblGrid>
        <w:gridCol w:w="1271"/>
        <w:gridCol w:w="2099"/>
      </w:tblGrid>
      <w:tr w:rsidR="00C643E9" w:rsidTr="00C643E9">
        <w:trPr>
          <w:trHeight w:val="252"/>
        </w:trPr>
        <w:tc>
          <w:tcPr>
            <w:tcW w:w="1271" w:type="dxa"/>
          </w:tcPr>
          <w:p w:rsidR="00C643E9" w:rsidRDefault="00C643E9" w:rsidP="00C643E9">
            <w:r>
              <w:t>Andy Dag 1</w:t>
            </w:r>
          </w:p>
        </w:tc>
        <w:tc>
          <w:tcPr>
            <w:tcW w:w="2099" w:type="dxa"/>
          </w:tcPr>
          <w:p w:rsidR="00C643E9" w:rsidRPr="004B4003" w:rsidRDefault="00C643E9" w:rsidP="00C643E9">
            <w:r w:rsidRPr="004B4003">
              <w:t>Købt en kasse tomater af Alice</w:t>
            </w:r>
          </w:p>
        </w:tc>
      </w:tr>
      <w:tr w:rsidR="00C643E9" w:rsidTr="00C643E9">
        <w:trPr>
          <w:trHeight w:val="252"/>
        </w:trPr>
        <w:tc>
          <w:tcPr>
            <w:tcW w:w="1271" w:type="dxa"/>
          </w:tcPr>
          <w:p w:rsidR="00C643E9" w:rsidRDefault="00C643E9" w:rsidP="00C643E9"/>
        </w:tc>
        <w:tc>
          <w:tcPr>
            <w:tcW w:w="2099" w:type="dxa"/>
          </w:tcPr>
          <w:p w:rsidR="00C643E9" w:rsidRPr="004B4003" w:rsidRDefault="00C643E9" w:rsidP="00C643E9">
            <w:r>
              <w:t>Solgt en halv kasse tomater til Josefine</w:t>
            </w:r>
          </w:p>
        </w:tc>
      </w:tr>
      <w:tr w:rsidR="00C643E9" w:rsidTr="00C643E9">
        <w:trPr>
          <w:trHeight w:val="252"/>
        </w:trPr>
        <w:tc>
          <w:tcPr>
            <w:tcW w:w="1271" w:type="dxa"/>
          </w:tcPr>
          <w:p w:rsidR="00C643E9" w:rsidRDefault="00C643E9" w:rsidP="00C643E9"/>
        </w:tc>
        <w:tc>
          <w:tcPr>
            <w:tcW w:w="2099" w:type="dxa"/>
          </w:tcPr>
          <w:p w:rsidR="00C643E9" w:rsidRPr="004B4003" w:rsidRDefault="00C643E9" w:rsidP="00C643E9">
            <w:r>
              <w:t>Solgt en pakke salatfrø til Alice</w:t>
            </w:r>
          </w:p>
        </w:tc>
      </w:tr>
    </w:tbl>
    <w:p w:rsidR="00DE1936" w:rsidRDefault="00DE1936"/>
    <w:p w:rsidR="00C643E9" w:rsidRPr="00AB71CC" w:rsidRDefault="00C643E9" w:rsidP="00C643E9">
      <w:pPr>
        <w:rPr>
          <w:b/>
        </w:rPr>
      </w:pPr>
    </w:p>
    <w:tbl>
      <w:tblPr>
        <w:tblStyle w:val="Tabel-Gitter"/>
        <w:tblpPr w:leftFromText="142" w:rightFromText="142" w:vertAnchor="text" w:tblpY="1"/>
        <w:tblOverlap w:val="never"/>
        <w:tblW w:w="0" w:type="auto"/>
        <w:tblLook w:val="04A0" w:firstRow="1" w:lastRow="0" w:firstColumn="1" w:lastColumn="0" w:noHBand="0" w:noVBand="1"/>
      </w:tblPr>
      <w:tblGrid>
        <w:gridCol w:w="1271"/>
        <w:gridCol w:w="1701"/>
      </w:tblGrid>
      <w:tr w:rsidR="00C643E9" w:rsidTr="00023A9D">
        <w:trPr>
          <w:trHeight w:val="252"/>
        </w:trPr>
        <w:tc>
          <w:tcPr>
            <w:tcW w:w="1271" w:type="dxa"/>
          </w:tcPr>
          <w:p w:rsidR="00C643E9" w:rsidRDefault="00C643E9" w:rsidP="00023A9D">
            <w:r>
              <w:t>Bob Dag 2</w:t>
            </w:r>
          </w:p>
        </w:tc>
        <w:tc>
          <w:tcPr>
            <w:tcW w:w="1701" w:type="dxa"/>
          </w:tcPr>
          <w:p w:rsidR="00C643E9" w:rsidRPr="00E12C5E" w:rsidRDefault="00C643E9" w:rsidP="00C643E9">
            <w:r>
              <w:t>Solgt 3 stykker kød til Andy</w:t>
            </w:r>
          </w:p>
        </w:tc>
      </w:tr>
    </w:tbl>
    <w:tbl>
      <w:tblPr>
        <w:tblStyle w:val="Tabel-Gitter1"/>
        <w:tblpPr w:leftFromText="142" w:rightFromText="142" w:vertAnchor="text" w:horzAnchor="page" w:tblpX="3901" w:tblpY="30"/>
        <w:tblW w:w="0" w:type="auto"/>
        <w:tblLook w:val="04A0" w:firstRow="1" w:lastRow="0" w:firstColumn="1" w:lastColumn="0" w:noHBand="0" w:noVBand="1"/>
      </w:tblPr>
      <w:tblGrid>
        <w:gridCol w:w="1555"/>
        <w:gridCol w:w="1559"/>
      </w:tblGrid>
      <w:tr w:rsidR="00C643E9" w:rsidRPr="00DE1936" w:rsidTr="00023A9D">
        <w:trPr>
          <w:trHeight w:val="252"/>
        </w:trPr>
        <w:tc>
          <w:tcPr>
            <w:tcW w:w="1555" w:type="dxa"/>
          </w:tcPr>
          <w:p w:rsidR="00C643E9" w:rsidRPr="00DE1936" w:rsidRDefault="00C643E9" w:rsidP="00023A9D">
            <w:r>
              <w:t>Andy</w:t>
            </w:r>
            <w:r w:rsidRPr="00DE1936">
              <w:t xml:space="preserve"> Dag </w:t>
            </w:r>
            <w:r>
              <w:t>2</w:t>
            </w:r>
          </w:p>
        </w:tc>
        <w:tc>
          <w:tcPr>
            <w:tcW w:w="1559" w:type="dxa"/>
          </w:tcPr>
          <w:p w:rsidR="00C643E9" w:rsidRPr="00DE1936" w:rsidRDefault="00C643E9" w:rsidP="00C643E9">
            <w:r>
              <w:t>Købt 3 stykker kød af Bob</w:t>
            </w:r>
          </w:p>
        </w:tc>
      </w:tr>
      <w:tr w:rsidR="00C643E9" w:rsidRPr="00DE1936" w:rsidTr="00023A9D">
        <w:trPr>
          <w:trHeight w:val="252"/>
        </w:trPr>
        <w:tc>
          <w:tcPr>
            <w:tcW w:w="1555" w:type="dxa"/>
          </w:tcPr>
          <w:p w:rsidR="00C643E9" w:rsidRPr="00DE1936" w:rsidRDefault="00C643E9" w:rsidP="00023A9D"/>
        </w:tc>
        <w:tc>
          <w:tcPr>
            <w:tcW w:w="1559" w:type="dxa"/>
          </w:tcPr>
          <w:p w:rsidR="00C643E9" w:rsidRPr="00DE1936" w:rsidRDefault="00C643E9" w:rsidP="00C643E9">
            <w:r>
              <w:t>Solgt 1 stykke kød til Josefine</w:t>
            </w:r>
          </w:p>
        </w:tc>
      </w:tr>
    </w:tbl>
    <w:tbl>
      <w:tblPr>
        <w:tblStyle w:val="Tabel-Gitter"/>
        <w:tblpPr w:leftFromText="141" w:rightFromText="141" w:vertAnchor="text" w:horzAnchor="page" w:tblpX="7381" w:tblpY="50"/>
        <w:tblOverlap w:val="never"/>
        <w:tblW w:w="0" w:type="auto"/>
        <w:tblLook w:val="04A0" w:firstRow="1" w:lastRow="0" w:firstColumn="1" w:lastColumn="0" w:noHBand="0" w:noVBand="1"/>
      </w:tblPr>
      <w:tblGrid>
        <w:gridCol w:w="1555"/>
        <w:gridCol w:w="1815"/>
      </w:tblGrid>
      <w:tr w:rsidR="00C643E9" w:rsidTr="00C643E9">
        <w:trPr>
          <w:trHeight w:val="252"/>
        </w:trPr>
        <w:tc>
          <w:tcPr>
            <w:tcW w:w="1555" w:type="dxa"/>
          </w:tcPr>
          <w:p w:rsidR="00C643E9" w:rsidRDefault="00C643E9" w:rsidP="00023A9D">
            <w:r>
              <w:t>Josefine Dag 2</w:t>
            </w:r>
          </w:p>
        </w:tc>
        <w:tc>
          <w:tcPr>
            <w:tcW w:w="1815" w:type="dxa"/>
          </w:tcPr>
          <w:p w:rsidR="00C643E9" w:rsidRPr="004B4003" w:rsidRDefault="00C643E9" w:rsidP="00C643E9">
            <w:r>
              <w:t>Købt et stykke kød af Andy</w:t>
            </w:r>
          </w:p>
        </w:tc>
      </w:tr>
    </w:tbl>
    <w:p w:rsidR="00C643E9" w:rsidRDefault="00C643E9" w:rsidP="00C643E9"/>
    <w:p w:rsidR="00C643E9" w:rsidRDefault="00C643E9" w:rsidP="00C643E9"/>
    <w:p w:rsidR="00AB71CC" w:rsidRDefault="00AB71CC"/>
    <w:p w:rsidR="00764BF1" w:rsidRPr="00C643E9" w:rsidRDefault="00764BF1" w:rsidP="0050533D">
      <w:pPr>
        <w:rPr>
          <w:b/>
        </w:rPr>
      </w:pPr>
      <w:r w:rsidRPr="00C643E9">
        <w:rPr>
          <w:b/>
        </w:rPr>
        <w:t xml:space="preserve">Materialer: </w:t>
      </w:r>
    </w:p>
    <w:p w:rsidR="00764BF1" w:rsidRDefault="00764BF1" w:rsidP="00764BF1">
      <w:pPr>
        <w:pStyle w:val="Listeafsnit"/>
        <w:numPr>
          <w:ilvl w:val="0"/>
          <w:numId w:val="3"/>
        </w:numPr>
      </w:pPr>
      <w:proofErr w:type="spellStart"/>
      <w:r>
        <w:t>Personaer</w:t>
      </w:r>
      <w:proofErr w:type="spellEnd"/>
    </w:p>
    <w:p w:rsidR="00764BF1" w:rsidRDefault="00764BF1" w:rsidP="00764BF1">
      <w:pPr>
        <w:pStyle w:val="Listeafsnit"/>
        <w:numPr>
          <w:ilvl w:val="0"/>
          <w:numId w:val="3"/>
        </w:numPr>
      </w:pPr>
      <w:r>
        <w:t>Scenarier</w:t>
      </w:r>
    </w:p>
    <w:p w:rsidR="00764BF1" w:rsidRDefault="00764BF1" w:rsidP="00764BF1">
      <w:pPr>
        <w:pStyle w:val="Listeafsnit"/>
        <w:numPr>
          <w:ilvl w:val="0"/>
          <w:numId w:val="3"/>
        </w:numPr>
      </w:pPr>
      <w:r>
        <w:t>Bogføringseksempler</w:t>
      </w:r>
    </w:p>
    <w:p w:rsidR="00764BF1" w:rsidRDefault="00764BF1" w:rsidP="00764BF1">
      <w:pPr>
        <w:pStyle w:val="Listeafsnit"/>
        <w:numPr>
          <w:ilvl w:val="0"/>
          <w:numId w:val="3"/>
        </w:numPr>
      </w:pPr>
      <w:r>
        <w:t>Papirlapper (1/8 af A4 er nok passende)</w:t>
      </w:r>
    </w:p>
    <w:p w:rsidR="00764BF1" w:rsidRDefault="00764BF1" w:rsidP="00764BF1">
      <w:pPr>
        <w:pStyle w:val="Listeafsnit"/>
        <w:numPr>
          <w:ilvl w:val="0"/>
          <w:numId w:val="3"/>
        </w:numPr>
      </w:pPr>
      <w:r>
        <w:t>Skriveredskaber</w:t>
      </w:r>
    </w:p>
    <w:p w:rsidR="00C643E9" w:rsidRDefault="00C643E9" w:rsidP="00C643E9">
      <w:pPr>
        <w:rPr>
          <w:b/>
        </w:rPr>
      </w:pPr>
    </w:p>
    <w:p w:rsidR="00095100" w:rsidRDefault="00095100">
      <w:pPr>
        <w:rPr>
          <w:b/>
        </w:rPr>
      </w:pPr>
      <w:r>
        <w:rPr>
          <w:b/>
        </w:rPr>
        <w:br w:type="page"/>
      </w:r>
    </w:p>
    <w:p w:rsidR="00C643E9" w:rsidRPr="00C643E9" w:rsidRDefault="00C643E9" w:rsidP="00C643E9">
      <w:pPr>
        <w:rPr>
          <w:b/>
        </w:rPr>
      </w:pPr>
      <w:bookmarkStart w:id="1" w:name="_GoBack"/>
      <w:bookmarkEnd w:id="1"/>
      <w:r w:rsidRPr="00C643E9">
        <w:rPr>
          <w:b/>
        </w:rPr>
        <w:lastRenderedPageBreak/>
        <w:t xml:space="preserve">Vejledning: </w:t>
      </w:r>
    </w:p>
    <w:p w:rsidR="00764BF1" w:rsidRDefault="00764BF1" w:rsidP="0050533D">
      <w:r>
        <w:t>Inddel eleverne i grupper med 4 i hver (</w:t>
      </w:r>
      <w:proofErr w:type="spellStart"/>
      <w:r>
        <w:t>evt</w:t>
      </w:r>
      <w:proofErr w:type="spellEnd"/>
      <w:r>
        <w:t xml:space="preserve"> 5, så kan 2 spille sammen om en figur). Forklar rollerne og lad dem fordele rollerne. Gennemgå scenariet for dag 1, og forklar, hvordan det bogføres. Eleverne bogfører på papirlapper (husk, ved ”dagens slutning” skal listen kopieres til resten af gruppen - hele gruppen skal samme information på papir, når dagen slutter). Gennemgå scenariet for dag 2, og lad eleverne bogføre igen (stakken af papirlapper vokser). Når grupperne har styr på systemet, så lad dem køre nogle iterationer igennem selv.</w:t>
      </w:r>
    </w:p>
    <w:p w:rsidR="00764BF1" w:rsidRDefault="00764BF1" w:rsidP="0050533D"/>
    <w:p w:rsidR="00764BF1" w:rsidRDefault="00764BF1" w:rsidP="00764BF1">
      <w:r>
        <w:t>Udspil nogle scenarier. Hvad sker det, hvis Josefine tager på ferie? (ingen ko til slagteren, ingen kød til markedet - det er forudsigeligt) Hvad sker der hvis tomaterne viser sig at være dårlige? (Kan Alice f.eks. sige til Andy ”jeg har aldrig solgt dig tomater!”?)</w:t>
      </w:r>
    </w:p>
    <w:p w:rsidR="008105C2" w:rsidRDefault="008105C2" w:rsidP="00764BF1"/>
    <w:p w:rsidR="008105C2" w:rsidRPr="00C643E9" w:rsidRDefault="008105C2" w:rsidP="00764BF1">
      <w:pPr>
        <w:rPr>
          <w:b/>
        </w:rPr>
      </w:pPr>
      <w:r w:rsidRPr="00C643E9">
        <w:rPr>
          <w:b/>
        </w:rPr>
        <w:t>Udvidelse:</w:t>
      </w:r>
    </w:p>
    <w:p w:rsidR="008105C2" w:rsidRDefault="007F1499" w:rsidP="00764BF1">
      <w:r>
        <w:t>Give hver gruppe et nummer, så hver aktør bliver Alice1, Bob1, Josefine1, Andy1, Alice2, Bob2 osv.</w:t>
      </w:r>
    </w:p>
    <w:p w:rsidR="007F1499" w:rsidRDefault="007F1499" w:rsidP="00764BF1">
      <w:r>
        <w:t>Kør nogle scenarier med hele klassen (bogfør hele gruppen på samme ark, så der ikke skal laves alt for mange kopier i hver runde). Her skal tiden styres, lad f.eks. en dag vare 3 minutter, og give så et par minutter til at kopiere de bogførte transaktioner til de andre grupper.</w:t>
      </w:r>
    </w:p>
    <w:p w:rsidR="00764BF1" w:rsidRDefault="00764BF1" w:rsidP="00764BF1"/>
    <w:p w:rsidR="00764BF1" w:rsidRDefault="00764BF1" w:rsidP="00764BF1">
      <w:r w:rsidRPr="00C643E9">
        <w:rPr>
          <w:b/>
        </w:rPr>
        <w:t>Pointer</w:t>
      </w:r>
      <w:r>
        <w:t>:</w:t>
      </w:r>
    </w:p>
    <w:p w:rsidR="00764BF1" w:rsidRDefault="00764BF1" w:rsidP="00764BF1">
      <w:pPr>
        <w:pStyle w:val="Listeafsnit"/>
        <w:numPr>
          <w:ilvl w:val="0"/>
          <w:numId w:val="4"/>
        </w:numPr>
      </w:pPr>
      <w:r>
        <w:t>Alle aktører har hele tiden al information</w:t>
      </w:r>
    </w:p>
    <w:p w:rsidR="00764BF1" w:rsidRDefault="00764BF1" w:rsidP="00764BF1">
      <w:pPr>
        <w:pStyle w:val="Listeafsnit"/>
        <w:numPr>
          <w:ilvl w:val="0"/>
          <w:numId w:val="4"/>
        </w:numPr>
      </w:pPr>
      <w:r>
        <w:t>Ingen kan snyde</w:t>
      </w:r>
    </w:p>
    <w:p w:rsidR="00764BF1" w:rsidRDefault="00764BF1" w:rsidP="00764BF1">
      <w:pPr>
        <w:pStyle w:val="Listeafsnit"/>
      </w:pPr>
    </w:p>
    <w:p w:rsidR="00764BF1" w:rsidRPr="00C643E9" w:rsidRDefault="00764BF1" w:rsidP="00764BF1">
      <w:pPr>
        <w:pStyle w:val="Listeafsnit"/>
        <w:ind w:left="0"/>
        <w:rPr>
          <w:b/>
        </w:rPr>
      </w:pPr>
      <w:r w:rsidRPr="00C643E9">
        <w:rPr>
          <w:b/>
        </w:rPr>
        <w:t>Anvendelser (f.eks.)</w:t>
      </w:r>
    </w:p>
    <w:p w:rsidR="00764BF1" w:rsidRDefault="00764BF1" w:rsidP="00764BF1">
      <w:pPr>
        <w:pStyle w:val="Listeafsnit"/>
        <w:numPr>
          <w:ilvl w:val="0"/>
          <w:numId w:val="5"/>
        </w:numPr>
      </w:pPr>
      <w:r>
        <w:t>Bitcoin</w:t>
      </w:r>
    </w:p>
    <w:p w:rsidR="00764BF1" w:rsidRDefault="00764BF1" w:rsidP="00764BF1">
      <w:pPr>
        <w:pStyle w:val="Listeafsnit"/>
        <w:numPr>
          <w:ilvl w:val="0"/>
          <w:numId w:val="5"/>
        </w:numPr>
      </w:pPr>
      <w:proofErr w:type="spellStart"/>
      <w:r>
        <w:t>Tracebility</w:t>
      </w:r>
      <w:proofErr w:type="spellEnd"/>
      <w:r>
        <w:t xml:space="preserve"> (kaffe, uld)</w:t>
      </w:r>
    </w:p>
    <w:p w:rsidR="00764BF1" w:rsidRDefault="00764BF1" w:rsidP="00764BF1">
      <w:pPr>
        <w:pStyle w:val="Listeafsnit"/>
        <w:numPr>
          <w:ilvl w:val="0"/>
          <w:numId w:val="5"/>
        </w:numPr>
      </w:pPr>
      <w:r>
        <w:t>Shipping (containere)</w:t>
      </w:r>
    </w:p>
    <w:p w:rsidR="00CE0D7C" w:rsidRDefault="00CE0D7C" w:rsidP="00CE0D7C"/>
    <w:p w:rsidR="00023A9D" w:rsidRDefault="00CE0D7C" w:rsidP="00CE0D7C">
      <w:r>
        <w:t xml:space="preserve">*Ideen kom fra </w:t>
      </w:r>
      <w:proofErr w:type="spellStart"/>
      <w:r>
        <w:t>Kushaan</w:t>
      </w:r>
      <w:proofErr w:type="spellEnd"/>
      <w:r>
        <w:t xml:space="preserve"> Shah på quora.com</w:t>
      </w:r>
      <w:r w:rsidR="00047DE5">
        <w:t xml:space="preserve"> </w:t>
      </w:r>
    </w:p>
    <w:p w:rsidR="00047DE5" w:rsidRPr="00047DE5" w:rsidRDefault="00047DE5" w:rsidP="00CE0D7C">
      <w:pPr>
        <w:rPr>
          <w:sz w:val="18"/>
        </w:rPr>
      </w:pPr>
      <w:r w:rsidRPr="00047DE5">
        <w:rPr>
          <w:sz w:val="18"/>
        </w:rPr>
        <w:t>(</w:t>
      </w:r>
      <w:hyperlink r:id="rId5" w:history="1">
        <w:r w:rsidRPr="00047DE5">
          <w:rPr>
            <w:rStyle w:val="Hyperlink"/>
            <w:sz w:val="18"/>
          </w:rPr>
          <w:t>https://www.quora.com/How-would-you-explain-blockchain-to-a-16th-century-farmer-without-mentioning-Bitcoin-or-computers</w:t>
        </w:r>
      </w:hyperlink>
      <w:r w:rsidRPr="00047DE5">
        <w:rPr>
          <w:sz w:val="18"/>
        </w:rPr>
        <w:t xml:space="preserve"> )</w:t>
      </w:r>
    </w:p>
    <w:p w:rsidR="00024A71" w:rsidRPr="00024A71" w:rsidRDefault="00024A71" w:rsidP="0050533D"/>
    <w:sectPr w:rsidR="00024A71" w:rsidRPr="00024A71" w:rsidSect="00AB7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576"/>
    <w:multiLevelType w:val="hybridMultilevel"/>
    <w:tmpl w:val="C290A6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0B2B70"/>
    <w:multiLevelType w:val="hybridMultilevel"/>
    <w:tmpl w:val="54D6EA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F600F4"/>
    <w:multiLevelType w:val="multilevel"/>
    <w:tmpl w:val="873C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A620D"/>
    <w:multiLevelType w:val="hybridMultilevel"/>
    <w:tmpl w:val="9C60A1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32A56"/>
    <w:multiLevelType w:val="hybridMultilevel"/>
    <w:tmpl w:val="E6084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BD1ECA"/>
    <w:multiLevelType w:val="hybridMultilevel"/>
    <w:tmpl w:val="D9B8F414"/>
    <w:lvl w:ilvl="0" w:tplc="0406000F">
      <w:start w:val="1"/>
      <w:numFmt w:val="decimal"/>
      <w:lvlText w:val="%1."/>
      <w:lvlJc w:val="left"/>
      <w:pPr>
        <w:ind w:left="770" w:hanging="360"/>
      </w:pPr>
    </w:lvl>
    <w:lvl w:ilvl="1" w:tplc="04060019">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6" w15:restartNumberingAfterBreak="0">
    <w:nsid w:val="3AA210C7"/>
    <w:multiLevelType w:val="hybridMultilevel"/>
    <w:tmpl w:val="B8DC5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A304D1"/>
    <w:multiLevelType w:val="hybridMultilevel"/>
    <w:tmpl w:val="0190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596525"/>
    <w:multiLevelType w:val="hybridMultilevel"/>
    <w:tmpl w:val="4F76E1E6"/>
    <w:lvl w:ilvl="0" w:tplc="871EFD5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333C26"/>
    <w:multiLevelType w:val="hybridMultilevel"/>
    <w:tmpl w:val="7E6C8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D1681C"/>
    <w:multiLevelType w:val="hybridMultilevel"/>
    <w:tmpl w:val="CC08D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BA2812"/>
    <w:multiLevelType w:val="hybridMultilevel"/>
    <w:tmpl w:val="5B3EB0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CB172BD"/>
    <w:multiLevelType w:val="hybridMultilevel"/>
    <w:tmpl w:val="32C89F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D863EF9"/>
    <w:multiLevelType w:val="hybridMultilevel"/>
    <w:tmpl w:val="C8168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6"/>
  </w:num>
  <w:num w:numId="6">
    <w:abstractNumId w:val="11"/>
  </w:num>
  <w:num w:numId="7">
    <w:abstractNumId w:val="0"/>
  </w:num>
  <w:num w:numId="8">
    <w:abstractNumId w:val="3"/>
  </w:num>
  <w:num w:numId="9">
    <w:abstractNumId w:val="12"/>
  </w:num>
  <w:num w:numId="10">
    <w:abstractNumId w:val="4"/>
  </w:num>
  <w:num w:numId="11">
    <w:abstractNumId w:val="1"/>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18"/>
    <w:rsid w:val="00023A9D"/>
    <w:rsid w:val="00024A71"/>
    <w:rsid w:val="000431C5"/>
    <w:rsid w:val="00043A92"/>
    <w:rsid w:val="00047DE5"/>
    <w:rsid w:val="00061036"/>
    <w:rsid w:val="00095100"/>
    <w:rsid w:val="000D469A"/>
    <w:rsid w:val="001430DE"/>
    <w:rsid w:val="00160F6A"/>
    <w:rsid w:val="00197A7F"/>
    <w:rsid w:val="001A51F4"/>
    <w:rsid w:val="001D2424"/>
    <w:rsid w:val="001D5409"/>
    <w:rsid w:val="001F208E"/>
    <w:rsid w:val="00232A00"/>
    <w:rsid w:val="0025588B"/>
    <w:rsid w:val="00267AB2"/>
    <w:rsid w:val="00276AAA"/>
    <w:rsid w:val="002C1CD2"/>
    <w:rsid w:val="002E7D14"/>
    <w:rsid w:val="00312BF8"/>
    <w:rsid w:val="00344DB1"/>
    <w:rsid w:val="00351ECA"/>
    <w:rsid w:val="00357C0C"/>
    <w:rsid w:val="0037611A"/>
    <w:rsid w:val="004A746B"/>
    <w:rsid w:val="004C123C"/>
    <w:rsid w:val="004C598E"/>
    <w:rsid w:val="004E18B8"/>
    <w:rsid w:val="0050533D"/>
    <w:rsid w:val="005241B2"/>
    <w:rsid w:val="005B4070"/>
    <w:rsid w:val="005D4E3D"/>
    <w:rsid w:val="005F3C6A"/>
    <w:rsid w:val="00602EA1"/>
    <w:rsid w:val="0062150E"/>
    <w:rsid w:val="00657D83"/>
    <w:rsid w:val="00661B23"/>
    <w:rsid w:val="00666C71"/>
    <w:rsid w:val="0068408F"/>
    <w:rsid w:val="006961EF"/>
    <w:rsid w:val="00737806"/>
    <w:rsid w:val="0074158F"/>
    <w:rsid w:val="007532F4"/>
    <w:rsid w:val="00764BF1"/>
    <w:rsid w:val="00776F4C"/>
    <w:rsid w:val="007A24C8"/>
    <w:rsid w:val="007D5F17"/>
    <w:rsid w:val="007F1499"/>
    <w:rsid w:val="00801D7F"/>
    <w:rsid w:val="008105C2"/>
    <w:rsid w:val="008A13E9"/>
    <w:rsid w:val="00904F7C"/>
    <w:rsid w:val="009C6B26"/>
    <w:rsid w:val="00A160FA"/>
    <w:rsid w:val="00A34D3E"/>
    <w:rsid w:val="00A425E4"/>
    <w:rsid w:val="00A75EFC"/>
    <w:rsid w:val="00AA1C90"/>
    <w:rsid w:val="00AB71CC"/>
    <w:rsid w:val="00B76487"/>
    <w:rsid w:val="00B92A7C"/>
    <w:rsid w:val="00BB23CA"/>
    <w:rsid w:val="00C26C91"/>
    <w:rsid w:val="00C643E9"/>
    <w:rsid w:val="00C86B6C"/>
    <w:rsid w:val="00CE0D7C"/>
    <w:rsid w:val="00CE2084"/>
    <w:rsid w:val="00CF1959"/>
    <w:rsid w:val="00D066AF"/>
    <w:rsid w:val="00D965AC"/>
    <w:rsid w:val="00D97692"/>
    <w:rsid w:val="00DB2D19"/>
    <w:rsid w:val="00DE1936"/>
    <w:rsid w:val="00DE2F18"/>
    <w:rsid w:val="00E00AE0"/>
    <w:rsid w:val="00E871C7"/>
    <w:rsid w:val="00EA40C9"/>
    <w:rsid w:val="00EA6196"/>
    <w:rsid w:val="00EF10A9"/>
    <w:rsid w:val="00F30FCC"/>
    <w:rsid w:val="00F4061B"/>
    <w:rsid w:val="00F4693E"/>
    <w:rsid w:val="00F9159F"/>
    <w:rsid w:val="00FA4A39"/>
    <w:rsid w:val="00FB53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38E9"/>
  <w15:chartTrackingRefBased/>
  <w15:docId w15:val="{AC234415-34EA-4F72-8E8F-CBCD38F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E2084"/>
    <w:rPr>
      <w:color w:val="0563C1" w:themeColor="hyperlink"/>
      <w:u w:val="single"/>
    </w:rPr>
  </w:style>
  <w:style w:type="character" w:styleId="Ulstomtale">
    <w:name w:val="Unresolved Mention"/>
    <w:basedOn w:val="Standardskrifttypeiafsnit"/>
    <w:uiPriority w:val="99"/>
    <w:semiHidden/>
    <w:unhideWhenUsed/>
    <w:rsid w:val="00CE2084"/>
    <w:rPr>
      <w:color w:val="808080"/>
      <w:shd w:val="clear" w:color="auto" w:fill="E6E6E6"/>
    </w:rPr>
  </w:style>
  <w:style w:type="character" w:styleId="BesgtLink">
    <w:name w:val="FollowedHyperlink"/>
    <w:basedOn w:val="Standardskrifttypeiafsnit"/>
    <w:uiPriority w:val="99"/>
    <w:semiHidden/>
    <w:unhideWhenUsed/>
    <w:rsid w:val="00312BF8"/>
    <w:rPr>
      <w:color w:val="954F72" w:themeColor="followedHyperlink"/>
      <w:u w:val="single"/>
    </w:rPr>
  </w:style>
  <w:style w:type="paragraph" w:styleId="Listeafsnit">
    <w:name w:val="List Paragraph"/>
    <w:basedOn w:val="Normal"/>
    <w:uiPriority w:val="34"/>
    <w:qFormat/>
    <w:rsid w:val="00776F4C"/>
    <w:pPr>
      <w:ind w:left="720"/>
      <w:contextualSpacing/>
    </w:pPr>
  </w:style>
  <w:style w:type="table" w:styleId="Tabel-Gitter">
    <w:name w:val="Table Grid"/>
    <w:basedOn w:val="Tabel-Normal"/>
    <w:uiPriority w:val="39"/>
    <w:rsid w:val="00DE1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DE1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60F6A"/>
    <w:rPr>
      <w:color w:val="808080"/>
    </w:rPr>
  </w:style>
  <w:style w:type="paragraph" w:styleId="Markeringsbobletekst">
    <w:name w:val="Balloon Text"/>
    <w:basedOn w:val="Normal"/>
    <w:link w:val="MarkeringsbobletekstTegn"/>
    <w:uiPriority w:val="99"/>
    <w:semiHidden/>
    <w:unhideWhenUsed/>
    <w:rsid w:val="009C6B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6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ora.com/How-would-you-explain-blockchain-to-a-16th-century-farmer-without-mentioning-Bitcoin-or-compu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Gottliebsen</dc:creator>
  <cp:keywords/>
  <dc:description/>
  <cp:lastModifiedBy>HG</cp:lastModifiedBy>
  <cp:revision>3</cp:revision>
  <cp:lastPrinted>2018-11-29T12:00:00Z</cp:lastPrinted>
  <dcterms:created xsi:type="dcterms:W3CDTF">2018-11-29T12:28:00Z</dcterms:created>
  <dcterms:modified xsi:type="dcterms:W3CDTF">2018-11-29T12:30:00Z</dcterms:modified>
</cp:coreProperties>
</file>